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57B7A" w14:textId="77777777" w:rsidR="00A654A8" w:rsidRPr="0063014B" w:rsidRDefault="00A654A8" w:rsidP="00A654A8">
      <w:pPr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14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67D8DF3" wp14:editId="19BB6478">
            <wp:extent cx="6705600" cy="1924050"/>
            <wp:effectExtent l="0" t="0" r="0" b="0"/>
            <wp:docPr id="2" name="Рисунок 2" descr="Мусину 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усину 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EF893" w14:textId="77777777" w:rsidR="00A654A8" w:rsidRPr="0063014B" w:rsidRDefault="00A654A8" w:rsidP="00A654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14B">
        <w:rPr>
          <w:rFonts w:ascii="13.5" w:eastAsia="Times New Roman" w:hAnsi="13.5" w:cs="Times New Roman"/>
          <w:b/>
          <w:sz w:val="28"/>
          <w:szCs w:val="28"/>
          <w:lang w:eastAsia="ru-RU"/>
        </w:rPr>
        <w:t xml:space="preserve">     </w:t>
      </w:r>
      <w:r>
        <w:rPr>
          <w:rFonts w:ascii="13.5" w:eastAsia="Times New Roman" w:hAnsi="13.5" w:cs="Times New Roman"/>
          <w:b/>
          <w:sz w:val="28"/>
          <w:szCs w:val="28"/>
          <w:lang w:eastAsia="ru-RU"/>
        </w:rPr>
        <w:t xml:space="preserve">  </w:t>
      </w:r>
      <w:r w:rsidRPr="0063014B">
        <w:rPr>
          <w:rFonts w:ascii="13.5" w:eastAsia="Times New Roman" w:hAnsi="13.5" w:cs="Times New Roman"/>
          <w:b/>
          <w:sz w:val="28"/>
          <w:szCs w:val="28"/>
          <w:lang w:eastAsia="ru-RU"/>
        </w:rPr>
        <w:t xml:space="preserve"> КАРАР                                                </w:t>
      </w:r>
      <w:r>
        <w:rPr>
          <w:rFonts w:ascii="13.5" w:eastAsia="Times New Roman" w:hAnsi="13.5" w:cs="Times New Roman"/>
          <w:b/>
          <w:sz w:val="28"/>
          <w:szCs w:val="28"/>
          <w:lang w:eastAsia="ru-RU"/>
        </w:rPr>
        <w:t xml:space="preserve">  </w:t>
      </w:r>
      <w:r w:rsidRPr="0063014B">
        <w:rPr>
          <w:rFonts w:ascii="13.5" w:eastAsia="Times New Roman" w:hAnsi="13.5" w:cs="Times New Roman"/>
          <w:b/>
          <w:sz w:val="28"/>
          <w:szCs w:val="28"/>
          <w:lang w:eastAsia="ru-RU"/>
        </w:rPr>
        <w:t xml:space="preserve">                      ПОСТАНОВЛЕНИЕ</w:t>
      </w:r>
    </w:p>
    <w:p w14:paraId="1A22DF9E" w14:textId="77777777" w:rsidR="00A654A8" w:rsidRPr="0063014B" w:rsidRDefault="00A654A8" w:rsidP="00A654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E97D6D" w14:textId="5AE28DA7" w:rsidR="00A654A8" w:rsidRPr="00DD6E4F" w:rsidRDefault="00A654A8" w:rsidP="00A654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D6E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«</w:t>
      </w:r>
      <w:proofErr w:type="gramStart"/>
      <w:r w:rsidRPr="00DD6E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10»  июнь</w:t>
      </w:r>
      <w:proofErr w:type="gramEnd"/>
      <w:r w:rsidRPr="00DD6E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2026 г.                         № 06-82         </w:t>
      </w:r>
      <w:r w:rsidR="00DD6E4F" w:rsidRPr="00DD6E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proofErr w:type="gramStart"/>
      <w:r w:rsidR="00DD6E4F" w:rsidRPr="00DD6E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</w:t>
      </w:r>
      <w:r w:rsidRPr="00DD6E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proofErr w:type="gramEnd"/>
      <w:r w:rsidRPr="00DD6E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10 »   июня  2026 г.                                                                             </w:t>
      </w:r>
    </w:p>
    <w:p w14:paraId="3D1FB31F" w14:textId="77777777" w:rsidR="00A654A8" w:rsidRDefault="00A654A8" w:rsidP="00B155B4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2D548D" w14:textId="604473EA" w:rsidR="00B155B4" w:rsidRPr="00B155B4" w:rsidRDefault="00B155B4" w:rsidP="00B155B4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Реестра коррупционных рисков, возникающих </w:t>
      </w:r>
    </w:p>
    <w:p w14:paraId="10F26CC3" w14:textId="77777777" w:rsidR="00B155B4" w:rsidRDefault="00B155B4" w:rsidP="00B155B4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осуществлении закупок товаров, работ, услуг для обеспечения муниципальных нужд в Администрации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14:paraId="10117BB1" w14:textId="6BB32DA9" w:rsidR="00B155B4" w:rsidRPr="00B155B4" w:rsidRDefault="00A654A8" w:rsidP="00B155B4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Балтийский</w:t>
      </w:r>
      <w:r w:rsidR="00B15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  <w:r w:rsidR="00B155B4" w:rsidRPr="00B15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</w:p>
    <w:p w14:paraId="09C3004F" w14:textId="56A0E989" w:rsidR="00B155B4" w:rsidRPr="00B155B4" w:rsidRDefault="00B155B4" w:rsidP="00B155B4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Иглинский район Республики Башкортостан </w:t>
      </w:r>
    </w:p>
    <w:p w14:paraId="08769F29" w14:textId="77777777" w:rsidR="00B155B4" w:rsidRPr="00B155B4" w:rsidRDefault="00B155B4" w:rsidP="00AB41F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49C49407" w14:textId="2F5D6C4D" w:rsidR="00B155B4" w:rsidRPr="00B155B4" w:rsidRDefault="00B155B4" w:rsidP="00B155B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целях организации работы по совершенствованию мер по противодействию коррупции в сфере закупок товаров, работ, услуг для обеспечения нужд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A65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Балтийский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B15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Башкортостан, с учетом Методических рекомендаций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нужд, разработанных Министерством труда и социальной защиты Российской Федерации,</w:t>
      </w:r>
      <w:r w:rsidR="00AB41F5" w:rsidRPr="00AB41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bookmarkStart w:id="0" w:name="_Hlk231914146"/>
      <w:r w:rsidR="00AB41F5" w:rsidRPr="00155D9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Соглашения между Муниципальным казенным учреждением муниципального района Иглинский район Республики Башкортостан «Центр бухгалтерского учета и отчетности» и Администрацией сельского поселения </w:t>
      </w:r>
      <w:r w:rsidR="00A654A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Балтийский</w:t>
      </w:r>
      <w:r w:rsidR="00AB41F5" w:rsidRPr="00155D9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осуществление полномочий по ведению бухгалтерского учета и осуществление полномочий на определение поставщиков (подрядчиков, исполнителей)</w:t>
      </w:r>
      <w:r w:rsidR="00AB41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 09 января 2024 г.</w:t>
      </w:r>
      <w:bookmarkEnd w:id="0"/>
      <w:r w:rsidR="008B63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B15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155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56FA9DC" w14:textId="77777777" w:rsidR="00B155B4" w:rsidRPr="00B155B4" w:rsidRDefault="00B155B4" w:rsidP="00B155B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4242D" w14:textId="1C780530" w:rsidR="00B155B4" w:rsidRPr="00B155B4" w:rsidRDefault="00B155B4" w:rsidP="00B155B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Утвердить Реестр коррупционных рисков, возникающих при осуществлении закупок товаров, работ, услуг для обеспечения муниципальных нужд в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A654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B15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 (далее - Реестр), согласно приложению к настоящему постановлению.</w:t>
      </w:r>
    </w:p>
    <w:p w14:paraId="715EFAD5" w14:textId="77777777" w:rsidR="00B155B4" w:rsidRPr="00B155B4" w:rsidRDefault="00B155B4" w:rsidP="00B155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Контроль за исполнением настоящего постановления оставляю за собой.       </w:t>
      </w:r>
    </w:p>
    <w:p w14:paraId="4A64525D" w14:textId="77777777" w:rsidR="00B155B4" w:rsidRPr="00B155B4" w:rsidRDefault="00B155B4" w:rsidP="00B155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B8A7EF" w14:textId="0A51A601" w:rsidR="00B155B4" w:rsidRPr="00B155B4" w:rsidRDefault="00B155B4" w:rsidP="00B155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              </w:t>
      </w:r>
      <w:r w:rsidR="00A65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И.М. </w:t>
      </w:r>
      <w:proofErr w:type="spellStart"/>
      <w:r w:rsidR="00A654A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Бугвин</w:t>
      </w:r>
      <w:proofErr w:type="spellEnd"/>
    </w:p>
    <w:p w14:paraId="102A3819" w14:textId="77777777" w:rsidR="00B155B4" w:rsidRDefault="00B155B4" w:rsidP="00B155B4">
      <w:pPr>
        <w:sectPr w:rsidR="00B155B4" w:rsidSect="00A654A8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14:paraId="3D7A9956" w14:textId="77777777" w:rsidR="00B155B4" w:rsidRPr="00DB7C44" w:rsidRDefault="00B155B4" w:rsidP="00B155B4">
      <w:pPr>
        <w:spacing w:after="0" w:line="240" w:lineRule="auto"/>
        <w:ind w:left="99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23593FF3" w14:textId="77777777" w:rsidR="00B155B4" w:rsidRPr="00DB7C44" w:rsidRDefault="00B155B4" w:rsidP="00B155B4">
      <w:pPr>
        <w:spacing w:after="0" w:line="240" w:lineRule="auto"/>
        <w:ind w:left="99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311E4" w14:textId="77777777" w:rsidR="00FD6E80" w:rsidRDefault="00B155B4" w:rsidP="00B155B4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D6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ТВЕРЖДЕН</w:t>
      </w:r>
    </w:p>
    <w:p w14:paraId="0B0320E2" w14:textId="0DF4E729" w:rsidR="00FD6E80" w:rsidRDefault="00B155B4" w:rsidP="00B155B4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0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главы сельского поселения </w:t>
      </w:r>
      <w:r w:rsidR="00A65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Балтийский</w:t>
      </w:r>
      <w:r w:rsidRPr="0024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0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сельсовет </w:t>
      </w:r>
    </w:p>
    <w:p w14:paraId="31F72099" w14:textId="3356262B" w:rsidR="00B155B4" w:rsidRPr="00240C1D" w:rsidRDefault="00B155B4" w:rsidP="00B155B4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0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района Иглинский район Республики Башкортостан</w:t>
      </w:r>
    </w:p>
    <w:p w14:paraId="70AA66D2" w14:textId="46EC2677" w:rsidR="00B155B4" w:rsidRPr="00240C1D" w:rsidRDefault="00FD6E80" w:rsidP="00B155B4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65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B155B4" w:rsidRPr="00240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июня 2026 г. № </w:t>
      </w:r>
      <w:r w:rsidR="00A65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06-82</w:t>
      </w:r>
      <w:r w:rsidR="00B155B4" w:rsidRPr="00240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4376CF1" w14:textId="77777777" w:rsidR="00B155B4" w:rsidRPr="00DB7C44" w:rsidRDefault="00B155B4" w:rsidP="00B15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B2DB1" w14:textId="77777777" w:rsidR="00B155B4" w:rsidRPr="00DB7C44" w:rsidRDefault="00B155B4" w:rsidP="00B15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РЕЕСТР </w:t>
      </w:r>
    </w:p>
    <w:p w14:paraId="5DF4DED4" w14:textId="77777777" w:rsidR="00B155B4" w:rsidRPr="00DB7C44" w:rsidRDefault="00B155B4" w:rsidP="00B15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коррупционных рисков, возникающих при осуществлении закупок товаров, работ, услуг</w:t>
      </w:r>
    </w:p>
    <w:p w14:paraId="16154ADA" w14:textId="706A93E0" w:rsidR="00B155B4" w:rsidRPr="00DB7C44" w:rsidRDefault="00B155B4" w:rsidP="00B15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обеспечения муниципальных нужд в Администрации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  <w:r w:rsidR="00A65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Балтийский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</w:t>
      </w:r>
      <w:r w:rsidRPr="00DB7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Иглинский район Республики Башкортостан </w:t>
      </w:r>
    </w:p>
    <w:p w14:paraId="49E54CE2" w14:textId="77777777" w:rsidR="00B155B4" w:rsidRPr="00DB7C44" w:rsidRDefault="00B155B4" w:rsidP="00B15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C36313" w14:textId="77777777" w:rsidR="00B155B4" w:rsidRPr="00DB7C44" w:rsidRDefault="00B155B4" w:rsidP="00B15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453"/>
        <w:gridCol w:w="3120"/>
        <w:gridCol w:w="2147"/>
        <w:gridCol w:w="3525"/>
        <w:gridCol w:w="3261"/>
      </w:tblGrid>
      <w:tr w:rsidR="00B155B4" w:rsidRPr="00DB7C44" w14:paraId="5900B9ED" w14:textId="77777777" w:rsidTr="00AB41F5">
        <w:trPr>
          <w:jc w:val="center"/>
        </w:trPr>
        <w:tc>
          <w:tcPr>
            <w:tcW w:w="3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CBC19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8F002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Краткое наименование коррупционного риска</w:t>
            </w:r>
          </w:p>
        </w:tc>
        <w:tc>
          <w:tcPr>
            <w:tcW w:w="31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C7057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возможной коррупционной схемы</w:t>
            </w:r>
          </w:p>
        </w:tc>
        <w:tc>
          <w:tcPr>
            <w:tcW w:w="21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E9DDC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Структурные подразделения, которые могут участвовать в реализации коррупционной схемы</w:t>
            </w:r>
          </w:p>
        </w:tc>
        <w:tc>
          <w:tcPr>
            <w:tcW w:w="6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ADC43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Меры по минимизации коррупционных рисков</w:t>
            </w:r>
          </w:p>
        </w:tc>
      </w:tr>
      <w:tr w:rsidR="00B155B4" w:rsidRPr="00DB7C44" w14:paraId="470FD504" w14:textId="77777777" w:rsidTr="00AB41F5">
        <w:trPr>
          <w:jc w:val="center"/>
        </w:trPr>
        <w:tc>
          <w:tcPr>
            <w:tcW w:w="3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98CCC" w14:textId="77777777" w:rsidR="00B155B4" w:rsidRPr="00DB7C44" w:rsidRDefault="00B155B4" w:rsidP="005A4E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CB1D77" w14:textId="77777777" w:rsidR="00B155B4" w:rsidRPr="00DB7C44" w:rsidRDefault="00B155B4" w:rsidP="005A4E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63047" w14:textId="77777777" w:rsidR="00B155B4" w:rsidRPr="00DB7C44" w:rsidRDefault="00B155B4" w:rsidP="005A4E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6E9A9" w14:textId="77777777" w:rsidR="00B155B4" w:rsidRPr="00DB7C44" w:rsidRDefault="00B155B4" w:rsidP="005A4E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ED862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Реализуемые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CEDE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Предлагаемые</w:t>
            </w:r>
          </w:p>
        </w:tc>
      </w:tr>
      <w:tr w:rsidR="00B155B4" w:rsidRPr="00DB7C44" w14:paraId="579911F0" w14:textId="77777777" w:rsidTr="00AB41F5">
        <w:trPr>
          <w:jc w:val="center"/>
        </w:trPr>
        <w:tc>
          <w:tcPr>
            <w:tcW w:w="1488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BE766" w14:textId="77777777" w:rsidR="00B155B4" w:rsidRPr="00DB7C44" w:rsidRDefault="00B155B4" w:rsidP="005A4E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7C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Предпроцедурный</w:t>
            </w:r>
            <w:proofErr w:type="spellEnd"/>
            <w:r w:rsidRPr="00DB7C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</w:tc>
      </w:tr>
      <w:tr w:rsidR="00B155B4" w:rsidRPr="00DB7C44" w14:paraId="27F58C64" w14:textId="77777777" w:rsidTr="00AB41F5">
        <w:trPr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14E2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DCC5" w14:textId="18484381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закупок товаров, работ, услуг для обеспечения муниципальных нужд (далее – закупки) в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A654A8">
              <w:rPr>
                <w:rFonts w:ascii="Times New Roman" w:eastAsia="Times New Roman" w:hAnsi="Times New Roman" w:cs="Times New Roman"/>
                <w:sz w:val="24"/>
                <w:szCs w:val="24"/>
              </w:rPr>
              <w:t>Балтийский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муниципального района Иглинский район Республики Башкортостан (далее – Администрация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заказчик)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5407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Планирование потребности в приобретении товаров, работ, услуг с устаревшими или избыточными характеристиками</w:t>
            </w:r>
          </w:p>
          <w:p w14:paraId="45ED3795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7A1AF5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Нарушение требований о нормировании в сфере </w:t>
            </w: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закупок</w:t>
            </w:r>
          </w:p>
          <w:p w14:paraId="3F69076A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4E4241" w14:textId="3AB46BB8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закупок, не относящихся к целям деятельности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</w:t>
            </w:r>
            <w:r w:rsidR="00D7742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CFF5" w14:textId="77777777" w:rsidR="00AB41F5" w:rsidRPr="00AB41F5" w:rsidRDefault="00D77422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AB41F5"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155B4"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Инициаторы закупок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155B4"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5EAF502D" w14:textId="1CCE19E3" w:rsidR="00AB41F5" w:rsidRPr="00AB41F5" w:rsidRDefault="00AB41F5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Сотрудники Муниципального казенного учреждения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района Иглинский район Республики Башкортостан «Центр бухгалтерского учета и отчетности» (далее – МКУ МР Иглинский район РБ «ЦБУ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О»)</w:t>
            </w:r>
          </w:p>
          <w:p w14:paraId="44507BCC" w14:textId="09856CE5" w:rsidR="00B155B4" w:rsidRPr="00AB41F5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5EAA2630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87DA8D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1AC87" w14:textId="77777777" w:rsidR="00D77422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6D82844" w14:textId="6868592B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8D98C3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Утверждение и размещение в Единой информационной системе в сфере закупок в сети «Интернет» </w:t>
            </w:r>
            <w:hyperlink r:id="rId6" w:history="1">
              <w:r w:rsidRPr="00DB7C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DB7C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DB7C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zakupki</w:t>
              </w:r>
              <w:proofErr w:type="spellEnd"/>
              <w:r w:rsidRPr="00DB7C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B7C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gov</w:t>
              </w:r>
              <w:r w:rsidRPr="00DB7C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DB7C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DB7C4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(ЕИС) правовых актов заказчика о нормировании в сфере закупок</w:t>
            </w:r>
          </w:p>
          <w:p w14:paraId="5C2A456F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5CB68FEF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C4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Формирование, утверждение и </w:t>
            </w:r>
            <w:r w:rsidRPr="00DB7C4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lastRenderedPageBreak/>
              <w:t>размещение в ЕИС плана-графика закупок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CB125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Недопущение планирования закупок, не относящихся к целям деятельности заказчика</w:t>
            </w:r>
          </w:p>
          <w:p w14:paraId="7BE4B2CD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AC64ED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Недопущение планирования закупок с нарушением требований о нормировании в сфере закупок</w:t>
            </w:r>
          </w:p>
          <w:p w14:paraId="63A894B6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5E084C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муниципальных служащих Администрации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– муниципальные служащие), принимающих участие в осуществлении закупок, в мероприятиях по профессиональному развитию в области противодействия коррупции</w:t>
            </w:r>
          </w:p>
          <w:p w14:paraId="137120F5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0A0635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муниципальных служащих, участвующих в закупках, </w:t>
            </w:r>
          </w:p>
          <w:p w14:paraId="799D09B9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нормативными правовыми актами, регулирующими вопросы профилактики коррупции в сфере закупок, методическими материалами </w:t>
            </w:r>
          </w:p>
          <w:p w14:paraId="188B02C2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в указанной сфере, а также информирование о мерах юридической ответственности за совершение коррупционных правонарушений</w:t>
            </w:r>
          </w:p>
        </w:tc>
      </w:tr>
      <w:tr w:rsidR="00B155B4" w:rsidRPr="00DB7C44" w14:paraId="741F28A7" w14:textId="77777777" w:rsidTr="00AB41F5">
        <w:trPr>
          <w:jc w:val="center"/>
        </w:trPr>
        <w:tc>
          <w:tcPr>
            <w:tcW w:w="3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7AFD9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1D14E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и обоснование начальной (максимальной) цены контракта, цены контракта, </w:t>
            </w: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заключаемого с единственным поставщиком (подрядчиком, исполнителем), начальной суммы цен единиц товара, работы, услуги (далее – НМЦК)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75D06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Преднамеренное использование искаженной информации для расчета НМЦК: занижение или завышение цен в </w:t>
            </w: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коммерческих предложениях, использование несопоставимых коммерческих предложений, предоставление заведомо ложных сведений о проведении мониторинга цен на товары, работы, услуги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D124" w14:textId="2E18CD14" w:rsidR="00AB41F5" w:rsidRPr="00AB41F5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Инициаторы закупок</w:t>
            </w:r>
          </w:p>
          <w:p w14:paraId="7010340D" w14:textId="77777777" w:rsidR="00AB41F5" w:rsidRDefault="00AB41F5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1B1DBAAB" w14:textId="3C8776BE" w:rsidR="00AB41F5" w:rsidRDefault="00AB41F5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МР Иглинский район РБ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«ЦБУ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О»)</w:t>
            </w:r>
            <w:r w:rsidRPr="005D1425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2B089828" w14:textId="7A1BE499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FC71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Определение и обоснование НМЦК в соответствии с Федеральным законом от 05.04.2013 г. № 44-ФЗ «О контрактной системе в сфере </w:t>
            </w: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закупок товаров, работ, услуг для обеспечения государственных и муниципальных нужд» (далее – Федеральный закон № 44-ФЗ),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Министерства экономического развития РФ от 02.10.2013 г.       № 567, а также иными нормативными правовыми актами в сфере закупок</w:t>
            </w:r>
          </w:p>
          <w:p w14:paraId="43FE4096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00838D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Документальное оформление обоснования НМЦК</w:t>
            </w:r>
          </w:p>
          <w:p w14:paraId="0AC36F86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A1D1B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Размещение в ЕИС запросов на предоставление коммерческих предложений при проведении конкурентных закупок</w:t>
            </w:r>
          </w:p>
          <w:p w14:paraId="615B5BD7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DF2871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Размещение на Едином агрегаторе торговли – информационном ресурсе в сети «Интернет» www.agregatoreat.ru всех закупок, осуществляемых по счетам</w:t>
            </w:r>
          </w:p>
        </w:tc>
      </w:tr>
      <w:tr w:rsidR="00B155B4" w:rsidRPr="00DB7C44" w14:paraId="60F084C5" w14:textId="77777777" w:rsidTr="00AB41F5">
        <w:trPr>
          <w:jc w:val="center"/>
        </w:trPr>
        <w:tc>
          <w:tcPr>
            <w:tcW w:w="3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6771F2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5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8B44AE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способа определения поставщика (подрядчика, исполнителя)</w:t>
            </w: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6930B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Неправомерный выбор способа закупки по срокам, цене, объему, особенностям объекта закупки, конкурентоспособности и специфики рынка поставщиков</w:t>
            </w:r>
          </w:p>
          <w:p w14:paraId="7CD3B993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833F87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Преднамеренная подмена </w:t>
            </w: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одного способа закупки другим</w:t>
            </w:r>
          </w:p>
          <w:p w14:paraId="03290A05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720B7A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Сознательное искажение характеристик объекта закупки с целью выбора способа определения поставщика, наиболее удобного с точки зрения извлечения незаконной выгоды</w:t>
            </w:r>
          </w:p>
          <w:p w14:paraId="2A2F20DD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0C8B16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Искусственное дробление закупки на несколько отдельных (при отсутствии мотивированного обоснования)</w:t>
            </w: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DCEE32" w14:textId="77777777" w:rsidR="00AB41F5" w:rsidRPr="00AB41F5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Инициаторы закупок</w:t>
            </w:r>
          </w:p>
          <w:p w14:paraId="33876AA8" w14:textId="77777777" w:rsidR="00AB41F5" w:rsidRDefault="00AB41F5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0640D972" w14:textId="77777777" w:rsidR="00AB41F5" w:rsidRDefault="00AB41F5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МКУ МР Иглинский район РБ «ЦБУ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О»)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1540ABCD" w14:textId="03EF168D" w:rsidR="00B155B4" w:rsidRPr="00AB41F5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6D0BA505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C6B0F1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 способа определения поставщика (подрядчика, исполнителя) в соответствии с законодательством Российской Федерации и иными нормативными правовыми актами о контрактной системе в сфере закупок (далее – законодательство Российской </w:t>
            </w: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Федерации о контрактной системе в сфере закупок)</w:t>
            </w:r>
          </w:p>
          <w:p w14:paraId="4B7EFEC4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0090B9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преимущественно конкурентных способов определения поставщика (подрядчика, исполнителя)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C26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Недопущение неправомерного выбора способа определения поставщика (подрядчика, исполнителя)</w:t>
            </w:r>
          </w:p>
          <w:p w14:paraId="4F2209B5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DB3EAA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муниципальных служащих, участвующих в закупках, </w:t>
            </w:r>
          </w:p>
          <w:p w14:paraId="60FFFEC2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нормативными правовыми </w:t>
            </w: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актами, регулирующими вопросы профилактики коррупции в сфере закупок, методическими материалами </w:t>
            </w:r>
          </w:p>
          <w:p w14:paraId="57DD541B" w14:textId="77777777" w:rsidR="00B155B4" w:rsidRPr="00DB7C44" w:rsidRDefault="00B155B4" w:rsidP="005A4E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в указанной сфере, а также информирование о мерах юридической ответственности за совершение коррупционных правонарушений</w:t>
            </w:r>
          </w:p>
        </w:tc>
      </w:tr>
      <w:tr w:rsidR="00AB41F5" w:rsidRPr="00DB7C44" w14:paraId="688E5965" w14:textId="77777777" w:rsidTr="00AB41F5">
        <w:trPr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682A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CAA1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технического задания, проекта извещения о закупке, проекта муниципального контракта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653F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описание объекта закупки характеристик товаров, работ, услуг и (или) включение в проект муниципального контракта условий, ограничивающих конкуренцию</w:t>
            </w:r>
          </w:p>
          <w:p w14:paraId="764CE4F2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F8078E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Предъявление излишних требований к участникам закупки и (или) неправомерное установление </w:t>
            </w: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ним дополнительных требований</w:t>
            </w:r>
          </w:p>
          <w:p w14:paraId="0C46C54E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0BF869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необоснованных преимуществ для отдельных лиц при осуществлении закупок</w:t>
            </w:r>
          </w:p>
          <w:p w14:paraId="70459B06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592EF0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недопустимых критериев оценки заявок, условий допуска к участию в закупке</w:t>
            </w:r>
          </w:p>
          <w:p w14:paraId="2D6A8D79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4238B5" w14:textId="77777777" w:rsidR="00AB41F5" w:rsidRPr="00AB41F5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Инициаторы закупок</w:t>
            </w:r>
          </w:p>
          <w:p w14:paraId="4A862948" w14:textId="77777777" w:rsidR="00AB41F5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17EA8B78" w14:textId="77777777" w:rsidR="00AB41F5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МКУ МР Иглинский район РБ «ЦБУ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О»)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1BF54C0B" w14:textId="77777777" w:rsidR="00AB41F5" w:rsidRPr="00AB41F5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2D274840" w14:textId="36953FEC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9604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правовой оценки закупочной документации </w:t>
            </w:r>
          </w:p>
          <w:p w14:paraId="7286FE54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D7C56A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технического задания в соответствии с законодательством Российской Федерации о контрактной системе в сфере закупок и Федеральным законом от 26.07.2006 г. № 135-ФЗ            </w:t>
            </w:r>
            <w:proofErr w:type="gramStart"/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О защите конкуренции»</w:t>
            </w:r>
          </w:p>
          <w:p w14:paraId="53BD58BC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020D59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типовых условий </w:t>
            </w: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контракта</w:t>
            </w:r>
          </w:p>
          <w:p w14:paraId="43C6DC22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F7E529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нормирования в сфере закупок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1F2372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 за недопущением включения в описание объекта закупки характеристик товаров, работ, услуг и (или) включение в проект муниципального контракта условий, ограничивающих конкуренцию</w:t>
            </w:r>
          </w:p>
          <w:p w14:paraId="109FA62E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B6FD6A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муниципальных служащих, участвующих в закупках, </w:t>
            </w:r>
          </w:p>
          <w:p w14:paraId="2224A905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нормативными правовыми </w:t>
            </w: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актами, регулирующими вопросы профилактики коррупции в сфере закупок, методическими материалами </w:t>
            </w:r>
          </w:p>
          <w:p w14:paraId="7374F2AA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в указанной сфере, а также информирование о мерах юридической ответственности за совершение коррупционных правонарушений</w:t>
            </w:r>
          </w:p>
        </w:tc>
      </w:tr>
      <w:tr w:rsidR="00AB41F5" w:rsidRPr="00DB7C44" w14:paraId="3335142E" w14:textId="77777777" w:rsidTr="00AB41F5">
        <w:trPr>
          <w:jc w:val="center"/>
        </w:trPr>
        <w:tc>
          <w:tcPr>
            <w:tcW w:w="1488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8586D" w14:textId="77777777" w:rsidR="00AB41F5" w:rsidRPr="00DB7C44" w:rsidRDefault="00AB41F5" w:rsidP="00AB41F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Процедурный этап</w:t>
            </w:r>
          </w:p>
        </w:tc>
      </w:tr>
      <w:tr w:rsidR="00AB41F5" w:rsidRPr="00DB7C44" w14:paraId="7CF7C2F6" w14:textId="77777777" w:rsidTr="00B943F4">
        <w:trPr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0699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E5EA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поставщиков (подрядчиков, исполнителей)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FCAD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заявок участников закупки с нарушением требований законодательства к рассмотрению заявок</w:t>
            </w:r>
          </w:p>
          <w:p w14:paraId="501F5B4E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FE8CBC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формальных, содержащих недостоверную информацию ответов на запросы о разъяснении положений извещений о закупках</w:t>
            </w:r>
          </w:p>
          <w:p w14:paraId="0969FA7E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BB605B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необоснованных </w:t>
            </w: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преимуществ для отдельных лиц, участвующих в закупке</w:t>
            </w: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17F80F" w14:textId="77777777" w:rsidR="00AB41F5" w:rsidRPr="00AB41F5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Инициаторы закупок</w:t>
            </w:r>
          </w:p>
          <w:p w14:paraId="74942D3D" w14:textId="77777777" w:rsidR="00AB41F5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73987C89" w14:textId="77777777" w:rsidR="00AB41F5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МКУ МР Иглинский район РБ «ЦБУ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О»)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3BEE8BE1" w14:textId="77777777" w:rsidR="00AB41F5" w:rsidRPr="00AB41F5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74A4D02E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6D31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извещение о закупке в соответствии с требованиями статьи 42 Федерального закона № 44-ФЗ</w:t>
            </w:r>
          </w:p>
          <w:p w14:paraId="5710F400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6D7FF0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заявок окончательных предложений участников закупки в соответствии с требованиями законодательства Российской Федерации о контрактной системе в сфере закупок</w:t>
            </w:r>
          </w:p>
          <w:p w14:paraId="43D1EF28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D0AA9E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Тщательное и по существу рассмотрение запросов о </w:t>
            </w: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разъяснении положений извещений о закупках</w:t>
            </w:r>
          </w:p>
          <w:p w14:paraId="4B2E6E7A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1A8E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Ознакомление муниципальных служащих, участвующих в закупках, </w:t>
            </w:r>
          </w:p>
          <w:p w14:paraId="7574AA6D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нормативными правовыми актами, регулирующими вопросы профилактики коррупции в сфере закупок, методическими материалами </w:t>
            </w:r>
          </w:p>
          <w:p w14:paraId="17BB0692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в указанной сфере, а также информирование о мерах юридической ответственности за совершение коррупционных правонарушений</w:t>
            </w:r>
          </w:p>
        </w:tc>
      </w:tr>
      <w:tr w:rsidR="00AB41F5" w:rsidRPr="00DB7C44" w14:paraId="0776C6A2" w14:textId="77777777" w:rsidTr="0023085F">
        <w:trPr>
          <w:jc w:val="center"/>
        </w:trPr>
        <w:tc>
          <w:tcPr>
            <w:tcW w:w="3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F52D9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A35DC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муниципального контракта</w:t>
            </w: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0964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муниципального контракта до предоставления поставщиком (подрядчиком, исполнителем) обеспечения исполнения контракта в соответствии с требованиями Федерального закона № 44-ФЗ</w:t>
            </w:r>
          </w:p>
          <w:p w14:paraId="702244AD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B18AB8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некорректно оформленного обеспечения исполнения контракта</w:t>
            </w:r>
          </w:p>
          <w:p w14:paraId="4F23A802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F1359C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Неправомерный (необоснованный) отказ заказчика от заключения муниципального контракта</w:t>
            </w:r>
          </w:p>
          <w:p w14:paraId="31A27631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9D0B72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Необоснованное изменение условий контракта</w:t>
            </w:r>
          </w:p>
          <w:p w14:paraId="63CCDF7E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8E0FB6" w14:textId="77777777" w:rsidR="00AB41F5" w:rsidRPr="00AB41F5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Инициаторы закупок</w:t>
            </w:r>
          </w:p>
          <w:p w14:paraId="5CFD96C7" w14:textId="77777777" w:rsidR="00AB41F5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078E2C15" w14:textId="77777777" w:rsidR="00AB41F5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МКУ МР Иглинский район РБ «ЦБУ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О»)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743DE8A8" w14:textId="77777777" w:rsidR="00AB41F5" w:rsidRPr="00AB41F5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4529F2ED" w14:textId="16C1FE8E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3D12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правовой оценки закупочной документации</w:t>
            </w:r>
          </w:p>
          <w:p w14:paraId="7B88C69C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383E3D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муниципального контракта в соответствии с требованиями Федерального закона № 44-ФЗ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95D6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Недопущение неправомерного (необоснованного) отказа заказчика от заключения муниципального контракта</w:t>
            </w:r>
          </w:p>
          <w:p w14:paraId="7D58E6E4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9EA2DA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муниципальных служащих, участвующих в закупках, </w:t>
            </w:r>
          </w:p>
          <w:p w14:paraId="1EDA5FF0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нормативными правовыми актами, регулирующими вопросы профилактики коррупции в сфере закупок, методическими материалами </w:t>
            </w:r>
          </w:p>
          <w:p w14:paraId="3A9F2C64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в указанной сфере, а также информирование о мерах юридической ответственности за совершение коррупционных правонарушений</w:t>
            </w:r>
          </w:p>
        </w:tc>
      </w:tr>
      <w:tr w:rsidR="00AB41F5" w:rsidRPr="00DB7C44" w14:paraId="3A029C79" w14:textId="77777777" w:rsidTr="00AB41F5">
        <w:trPr>
          <w:jc w:val="center"/>
        </w:trPr>
        <w:tc>
          <w:tcPr>
            <w:tcW w:w="1488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EE135" w14:textId="77777777" w:rsidR="00AB41F5" w:rsidRPr="00DB7C44" w:rsidRDefault="00AB41F5" w:rsidP="00AB41F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B7C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Постпроцедурный</w:t>
            </w:r>
            <w:proofErr w:type="spellEnd"/>
            <w:r w:rsidRPr="00DB7C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</w:tc>
      </w:tr>
      <w:tr w:rsidR="00AB41F5" w:rsidRPr="00DB7C44" w14:paraId="7778E768" w14:textId="77777777" w:rsidTr="00A761E9">
        <w:trPr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AF4B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81D9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 расторжение муниципального контракта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451D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существенных условий муниципального контракта при его исполнении при отсутствии оснований для их изменения</w:t>
            </w:r>
          </w:p>
          <w:p w14:paraId="5E5836EF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406103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Расторжение муниципального контракта при отсутствии достаточных оснований для его расторжения</w:t>
            </w:r>
          </w:p>
          <w:p w14:paraId="35D6A966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2D8AE5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у поставщика (подрядчика, исполнителя) документов и (или) сведений, не предусмотренных условиями муниципального контракта</w:t>
            </w:r>
          </w:p>
          <w:p w14:paraId="793628B0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C3DC4D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Умышленное затягивание со стороны заказчика сроков предоставления информации, необходимых материалов для исполнения поставщиком (подрядчиком, исполнителем) обязательств по муниципальному контракту</w:t>
            </w:r>
          </w:p>
          <w:p w14:paraId="4DE75342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79B5F" w14:textId="77777777" w:rsidR="00AB41F5" w:rsidRPr="00AB41F5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Инициаторы закупок</w:t>
            </w:r>
          </w:p>
          <w:p w14:paraId="21C0346D" w14:textId="77777777" w:rsidR="00AB41F5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65A7F3D1" w14:textId="77777777" w:rsidR="00AB41F5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МР Иглинский район РБ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«ЦБУ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О»)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77418651" w14:textId="77777777" w:rsidR="00AB41F5" w:rsidRPr="00AB41F5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3335CE28" w14:textId="2B4F3B72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32B3FE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Осуществление правовой оценки закупочной документации</w:t>
            </w:r>
          </w:p>
          <w:p w14:paraId="5E2FDA7C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DD9E43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Заключение муниципального контракта в соответствии с </w:t>
            </w: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требованиями Федерального закона № 44-ФЗ</w:t>
            </w:r>
          </w:p>
          <w:p w14:paraId="0D0D5AAB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5BFC01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существенных условий муниципального контракта при его исполнении по соглашению сторон исключительно в случаях, предусмотренных статьей 95 Федерального закона № 44-ФЗ</w:t>
            </w:r>
          </w:p>
          <w:p w14:paraId="67DFA0CE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28F500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Расторжение муниципального контракта по соглашению сторон, по решению суда, в случае одностороннего отказа стороны муниципального контракта от исполнения муниципального контракта в соответствии с гражданским законодательством с соблюдением норм статьи 95 Федерального закона № 44-ФЗ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BC5A3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Ознакомление муниципальных служащих, участвующих в закупках, </w:t>
            </w:r>
          </w:p>
          <w:p w14:paraId="0CE9C061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нормативными правовыми актами, регулирующими </w:t>
            </w: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вопросы профилактики коррупции в сфере закупок, методическими материалами </w:t>
            </w:r>
          </w:p>
          <w:p w14:paraId="7E860BA0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в указанной сфере, а также информирование о мерах юридической ответственности за совершение коррупционных правонарушений</w:t>
            </w:r>
          </w:p>
        </w:tc>
      </w:tr>
      <w:tr w:rsidR="00AB41F5" w:rsidRPr="00DB7C44" w14:paraId="0F57FADA" w14:textId="77777777" w:rsidTr="00601E44">
        <w:trPr>
          <w:jc w:val="center"/>
        </w:trPr>
        <w:tc>
          <w:tcPr>
            <w:tcW w:w="3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2803B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E5697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муниципального контракта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9BC5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Приемка и (или) оплата товара, работы, услуги, которые в действительности не поставлены (не выполнены, не оказаны) либо не соответствуют условиям муниципального контракта</w:t>
            </w:r>
          </w:p>
          <w:p w14:paraId="7D90C841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5F50D6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Неприменение заказчиком мер ответственности в случае нарушения поставщиком (подрядчиком, </w:t>
            </w:r>
            <w:proofErr w:type="gramStart"/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исполнителем)  условий</w:t>
            </w:r>
            <w:proofErr w:type="gramEnd"/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контракта</w:t>
            </w:r>
          </w:p>
          <w:p w14:paraId="01ACF8E3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D4D974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Необоснованное затягивание (ускорение) приемки и оплаты по контракту</w:t>
            </w: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85088" w14:textId="77777777" w:rsidR="00AB41F5" w:rsidRPr="00AB41F5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Инициаторы закупок</w:t>
            </w:r>
          </w:p>
          <w:p w14:paraId="31666A1E" w14:textId="77777777" w:rsidR="00AB41F5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4101CC5A" w14:textId="77777777" w:rsidR="00AB41F5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МКУ МР Иглинский район РБ «ЦБУ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О»)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7D096F29" w14:textId="77777777" w:rsidR="00AB41F5" w:rsidRPr="00AB41F5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61BAD56E" w14:textId="4B6BBAC1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BD9E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правовой оценки закупочной документации</w:t>
            </w:r>
          </w:p>
          <w:p w14:paraId="66693C60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3E10E1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Строгое соблюдение условий муниципального контракта</w:t>
            </w:r>
          </w:p>
          <w:p w14:paraId="5E1A780E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7C95B7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принятие мер ответственности в случае </w:t>
            </w: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нарушения поставщиком (подрядчиком, исполнителем) условий муниципального контракта</w:t>
            </w:r>
          </w:p>
          <w:p w14:paraId="1E886526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9D2A35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ответственных лиц за приемку товаров, работ, услуг (приемочная комиссия)</w:t>
            </w:r>
          </w:p>
          <w:p w14:paraId="3569376E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Недопущение приемки муниципального контракта до получения обеспечения гарантийных обязательств (в случаях, когда это применимо)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03A53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Ознакомление муниципальных служащих, участвующих в закупках, </w:t>
            </w:r>
          </w:p>
          <w:p w14:paraId="724A40F1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нормативными правовыми актами, регулирующими вопросы профилактики коррупции в сфере закупок, методическими материалами </w:t>
            </w:r>
          </w:p>
          <w:p w14:paraId="25AA3FA2" w14:textId="77777777" w:rsidR="00AB41F5" w:rsidRPr="00DB7C44" w:rsidRDefault="00AB41F5" w:rsidP="00AB4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указанной сфере, а также информирование о мерах юридической ответственности за совершение коррупционных правонарушений</w:t>
            </w:r>
          </w:p>
        </w:tc>
      </w:tr>
    </w:tbl>
    <w:p w14:paraId="3D3F3E3C" w14:textId="77777777" w:rsidR="00B155B4" w:rsidRPr="00DB7C44" w:rsidRDefault="00B155B4" w:rsidP="00B155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E4350C0" w14:textId="77777777" w:rsidR="00B155B4" w:rsidRDefault="00B155B4" w:rsidP="00B155B4"/>
    <w:p w14:paraId="7F62E64E" w14:textId="77777777" w:rsidR="00B155B4" w:rsidRDefault="00B155B4" w:rsidP="00B155B4"/>
    <w:sectPr w:rsidR="00B155B4" w:rsidSect="00B155B4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13.5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960BE"/>
    <w:multiLevelType w:val="hybridMultilevel"/>
    <w:tmpl w:val="8F9CEC82"/>
    <w:lvl w:ilvl="0" w:tplc="24785C7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13"/>
    <w:rsid w:val="00055F82"/>
    <w:rsid w:val="003E2713"/>
    <w:rsid w:val="004A5628"/>
    <w:rsid w:val="006A58F4"/>
    <w:rsid w:val="008B63CE"/>
    <w:rsid w:val="00A654A8"/>
    <w:rsid w:val="00AB41F5"/>
    <w:rsid w:val="00B155B4"/>
    <w:rsid w:val="00D77422"/>
    <w:rsid w:val="00DD6E4F"/>
    <w:rsid w:val="00FD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6B58"/>
  <w15:chartTrackingRefBased/>
  <w15:docId w15:val="{DF6D130E-634A-4615-ACA1-53880E3A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5B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2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2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2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27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27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27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27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27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27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2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2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2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2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27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27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27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2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27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2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</cp:revision>
  <cp:lastPrinted>2026-06-10T05:18:00Z</cp:lastPrinted>
  <dcterms:created xsi:type="dcterms:W3CDTF">2026-06-09T09:46:00Z</dcterms:created>
  <dcterms:modified xsi:type="dcterms:W3CDTF">2026-06-10T05:18:00Z</dcterms:modified>
</cp:coreProperties>
</file>